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F0" w:rsidRPr="00E3291F" w:rsidRDefault="00E3291F">
      <w:pPr>
        <w:rPr>
          <w:rStyle w:val="Strong"/>
        </w:rPr>
      </w:pPr>
      <w:r w:rsidRPr="00E3291F">
        <w:rPr>
          <w:rStyle w:val="Strong"/>
        </w:rPr>
        <w:t>“What you get” – Transverse Damper system</w:t>
      </w:r>
    </w:p>
    <w:p w:rsidR="00E3291F" w:rsidRDefault="00E3291F"/>
    <w:p w:rsidR="00E3291F" w:rsidRDefault="00E3291F">
      <w:r>
        <w:t xml:space="preserve">F. </w:t>
      </w:r>
      <w:proofErr w:type="spellStart"/>
      <w:r>
        <w:t>Dubouchet</w:t>
      </w:r>
      <w:proofErr w:type="spellEnd"/>
      <w:r>
        <w:t xml:space="preserve">, W. </w:t>
      </w:r>
      <w:proofErr w:type="spellStart"/>
      <w:r>
        <w:t>Hofle</w:t>
      </w:r>
      <w:proofErr w:type="spellEnd"/>
      <w:r>
        <w:t xml:space="preserve">, G. </w:t>
      </w:r>
      <w:proofErr w:type="spellStart"/>
      <w:r>
        <w:t>Kotzian</w:t>
      </w:r>
      <w:proofErr w:type="spellEnd"/>
      <w:r>
        <w:t xml:space="preserve">, D. </w:t>
      </w:r>
      <w:proofErr w:type="spellStart"/>
      <w:r>
        <w:t>Valuch</w:t>
      </w:r>
      <w:proofErr w:type="spellEnd"/>
    </w:p>
    <w:p w:rsidR="00E3291F" w:rsidRDefault="00E3291F"/>
    <w:p w:rsidR="00E3291F" w:rsidRDefault="00CA3B9E" w:rsidP="00CA3B9E">
      <w:r>
        <w:t>ADT operation in 2012 was very smooth, routinely switching</w:t>
      </w:r>
      <w:r>
        <w:t xml:space="preserve"> </w:t>
      </w:r>
      <w:r>
        <w:t>between different modes and operating the feedback during the entire</w:t>
      </w:r>
      <w:r>
        <w:t xml:space="preserve"> </w:t>
      </w:r>
      <w:r>
        <w:t>LHC cycle. We present the new features developed and commissioned in 2012, the selective blow-up, gain gating within the turn and increased bandwidth operation. Several methods were proposed and tested</w:t>
      </w:r>
      <w:r>
        <w:t xml:space="preserve"> </w:t>
      </w:r>
      <w:r>
        <w:t>concerning the ADT vs. BBQ cohabitation in order to find the best compromise for</w:t>
      </w:r>
      <w:r>
        <w:t xml:space="preserve"> </w:t>
      </w:r>
      <w:r>
        <w:t>machine operation.</w:t>
      </w:r>
      <w:r>
        <w:t xml:space="preserve"> </w:t>
      </w:r>
      <w:r>
        <w:t xml:space="preserve">Performance scaling from 4 to 6.5 </w:t>
      </w:r>
      <w:proofErr w:type="spellStart"/>
      <w:r>
        <w:t>TeV</w:t>
      </w:r>
      <w:proofErr w:type="spellEnd"/>
      <w:r>
        <w:t>, potential limitations at high</w:t>
      </w:r>
      <w:r>
        <w:t xml:space="preserve"> </w:t>
      </w:r>
      <w:r>
        <w:t>energy as well as the consolidation and upgrade activities foreseen for</w:t>
      </w:r>
      <w:r>
        <w:t xml:space="preserve"> </w:t>
      </w:r>
      <w:r>
        <w:t>the LS1 will be also presented.</w:t>
      </w:r>
    </w:p>
    <w:p w:rsidR="00CA3B9E" w:rsidRDefault="00CA3B9E" w:rsidP="00CA3B9E"/>
    <w:sectPr w:rsidR="00CA3B9E" w:rsidSect="0018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3291F"/>
    <w:rsid w:val="001808F0"/>
    <w:rsid w:val="005B25B4"/>
    <w:rsid w:val="00A637DD"/>
    <w:rsid w:val="00CA3B9E"/>
    <w:rsid w:val="00E3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B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CERN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dvaluch</dc:creator>
  <cp:keywords/>
  <dc:description/>
  <cp:lastModifiedBy>dvaluch</cp:lastModifiedBy>
  <cp:revision>2</cp:revision>
  <dcterms:created xsi:type="dcterms:W3CDTF">2012-12-04T09:24:00Z</dcterms:created>
  <dcterms:modified xsi:type="dcterms:W3CDTF">2012-12-04T09:28:00Z</dcterms:modified>
</cp:coreProperties>
</file>